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B3DB" w14:textId="77777777" w:rsidR="00A26CE5" w:rsidRPr="00D208F7" w:rsidRDefault="00162BC8" w:rsidP="00D208F7">
      <w:pPr>
        <w:jc w:val="center"/>
        <w:rPr>
          <w:rFonts w:ascii="Arial Narrow" w:hAnsi="Arial Narrow"/>
          <w:b/>
          <w:color w:val="000000"/>
        </w:rPr>
      </w:pPr>
      <w:r w:rsidRPr="00164940">
        <w:rPr>
          <w:rFonts w:ascii="Arial Narrow" w:hAnsi="Arial Narrow"/>
          <w:b/>
        </w:rPr>
        <w:t xml:space="preserve">Appendix No. </w:t>
      </w:r>
      <w:r w:rsidRPr="00D0562E">
        <w:rPr>
          <w:rFonts w:ascii="Arial Narrow" w:hAnsi="Arial Narrow"/>
          <w:b/>
        </w:rPr>
        <w:t>1</w:t>
      </w:r>
      <w:r w:rsidR="007C6C47" w:rsidRPr="00D0562E">
        <w:rPr>
          <w:rFonts w:ascii="Arial Narrow" w:hAnsi="Arial Narrow"/>
          <w:b/>
        </w:rPr>
        <w:t>8</w:t>
      </w:r>
      <w:r w:rsidRPr="00D0562E">
        <w:rPr>
          <w:rFonts w:ascii="Arial Narrow" w:hAnsi="Arial Narrow"/>
          <w:b/>
        </w:rPr>
        <w:t xml:space="preserve"> </w:t>
      </w:r>
      <w:r w:rsidR="007C6C47" w:rsidRPr="00D0562E">
        <w:rPr>
          <w:rFonts w:ascii="Arial Narrow" w:hAnsi="Arial Narrow"/>
          <w:b/>
        </w:rPr>
        <w:t>–</w:t>
      </w:r>
      <w:r w:rsidRPr="00D0562E">
        <w:rPr>
          <w:rFonts w:ascii="Arial Narrow" w:hAnsi="Arial Narrow"/>
          <w:b/>
        </w:rPr>
        <w:t xml:space="preserve"> </w:t>
      </w:r>
      <w:r w:rsidR="007C6C47" w:rsidRPr="00D0562E">
        <w:rPr>
          <w:rFonts w:ascii="Arial Narrow" w:hAnsi="Arial Narrow"/>
          <w:b/>
          <w:color w:val="000000"/>
        </w:rPr>
        <w:t>List of</w:t>
      </w:r>
      <w:r w:rsidRPr="00164940">
        <w:rPr>
          <w:rFonts w:ascii="Arial Narrow" w:hAnsi="Arial Narrow"/>
          <w:b/>
          <w:color w:val="000000"/>
        </w:rPr>
        <w:t xml:space="preserve"> Tumor Boards</w:t>
      </w:r>
      <w:r>
        <w:rPr>
          <w:rFonts w:ascii="Arial Narrow" w:hAnsi="Arial Narrow"/>
          <w:b/>
          <w:color w:val="000000"/>
        </w:rPr>
        <w:t xml:space="preserve"> </w:t>
      </w:r>
      <w:r w:rsidR="0017607F">
        <w:rPr>
          <w:rFonts w:ascii="Arial Narrow" w:hAnsi="Arial Narrow"/>
          <w:b/>
          <w:color w:val="000000"/>
        </w:rPr>
        <w:t>- Current Situation</w:t>
      </w:r>
    </w:p>
    <w:tbl>
      <w:tblPr>
        <w:tblpPr w:leftFromText="141" w:rightFromText="141" w:vertAnchor="page" w:horzAnchor="margin" w:tblpY="1801"/>
        <w:tblW w:w="15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3544"/>
        <w:gridCol w:w="1134"/>
        <w:gridCol w:w="1134"/>
        <w:gridCol w:w="4252"/>
        <w:gridCol w:w="1985"/>
        <w:gridCol w:w="1843"/>
      </w:tblGrid>
      <w:tr w:rsidR="005F0F7C" w:rsidRPr="009E3D2A" w14:paraId="32D179C5" w14:textId="77777777" w:rsidTr="005F0F7C">
        <w:tc>
          <w:tcPr>
            <w:tcW w:w="1261" w:type="dxa"/>
            <w:shd w:val="clear" w:color="auto" w:fill="B8CCE4" w:themeFill="accent1" w:themeFillTint="66"/>
          </w:tcPr>
          <w:p w14:paraId="628FA8A8" w14:textId="77777777" w:rsidR="005F0F7C" w:rsidRPr="00FC17D5" w:rsidRDefault="005F0F7C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B8CCE4" w:themeFill="accent1" w:themeFillTint="66"/>
            <w:vAlign w:val="bottom"/>
          </w:tcPr>
          <w:p w14:paraId="3C46158A" w14:textId="77777777" w:rsidR="005F0F7C" w:rsidRPr="00FC17D5" w:rsidRDefault="005F0F7C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7B5272C" w14:textId="77777777" w:rsidR="005F0F7C" w:rsidRPr="00FC17D5" w:rsidRDefault="005F0F7C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14:paraId="2BACAD3C" w14:textId="77777777" w:rsidR="005F0F7C" w:rsidRPr="00FC17D5" w:rsidRDefault="005F0F7C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3</w:t>
            </w:r>
          </w:p>
        </w:tc>
        <w:tc>
          <w:tcPr>
            <w:tcW w:w="4252" w:type="dxa"/>
            <w:shd w:val="clear" w:color="auto" w:fill="B8CCE4" w:themeFill="accent1" w:themeFillTint="66"/>
            <w:vAlign w:val="bottom"/>
          </w:tcPr>
          <w:p w14:paraId="1A7EA001" w14:textId="77777777" w:rsidR="005F0F7C" w:rsidRPr="00FC17D5" w:rsidRDefault="005F0F7C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4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06CD0B9A" w14:textId="77777777" w:rsidR="005F0F7C" w:rsidRPr="00FC17D5" w:rsidRDefault="005F0F7C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5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0342C022" w14:textId="77777777" w:rsidR="005F0F7C" w:rsidRPr="00FC17D5" w:rsidRDefault="005F0F7C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6</w:t>
            </w:r>
          </w:p>
        </w:tc>
      </w:tr>
      <w:tr w:rsidR="005F0F7C" w:rsidRPr="009E3D2A" w14:paraId="24F38EC4" w14:textId="77777777" w:rsidTr="005F0F7C">
        <w:tc>
          <w:tcPr>
            <w:tcW w:w="1261" w:type="dxa"/>
            <w:shd w:val="clear" w:color="auto" w:fill="B8CCE4" w:themeFill="accent1" w:themeFillTint="66"/>
          </w:tcPr>
          <w:p w14:paraId="293954DC" w14:textId="77777777" w:rsidR="005F0F7C" w:rsidRPr="00FC17D5" w:rsidRDefault="005F0F7C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CCC Site*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177941AF" w14:textId="77777777" w:rsidR="005F0F7C" w:rsidRPr="00FC17D5" w:rsidRDefault="005F0F7C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C17D5">
              <w:rPr>
                <w:rFonts w:ascii="Arial Narrow" w:hAnsi="Arial Narrow"/>
                <w:b/>
                <w:sz w:val="20"/>
              </w:rPr>
              <w:t>Tumor Board (TB)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1D98E2C" w14:textId="77777777" w:rsidR="005F0F7C" w:rsidRPr="00FC17D5" w:rsidRDefault="005F0F7C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C17D5">
              <w:rPr>
                <w:rFonts w:ascii="Arial Narrow" w:hAnsi="Arial Narrow"/>
                <w:b/>
                <w:sz w:val="20"/>
              </w:rPr>
              <w:t>ICD-10 Number(s)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22FFF48" w14:textId="77777777" w:rsidR="005F0F7C" w:rsidRPr="00FC17D5" w:rsidRDefault="005F0F7C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C17D5">
              <w:rPr>
                <w:rFonts w:ascii="Arial Narrow" w:hAnsi="Arial Narrow"/>
                <w:b/>
                <w:sz w:val="20"/>
              </w:rPr>
              <w:t>Frequency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14:paraId="76614A10" w14:textId="77777777" w:rsidR="005F0F7C" w:rsidRPr="00FC17D5" w:rsidRDefault="005F0F7C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C17D5">
              <w:rPr>
                <w:rFonts w:ascii="Arial Narrow" w:hAnsi="Arial Narrow"/>
                <w:b/>
                <w:sz w:val="20"/>
              </w:rPr>
              <w:t>Disciplines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0D635102" w14:textId="24B35703" w:rsidR="005F0F7C" w:rsidRPr="00D0562E" w:rsidRDefault="005F0F7C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0562E">
              <w:rPr>
                <w:rFonts w:ascii="Arial Narrow" w:hAnsi="Arial Narrow"/>
                <w:b/>
                <w:sz w:val="20"/>
              </w:rPr>
              <w:t>Average number of TB Recommendations</w:t>
            </w:r>
            <w:r w:rsidR="00883A6E" w:rsidRPr="00D0562E">
              <w:rPr>
                <w:rFonts w:ascii="Arial Narrow" w:hAnsi="Arial Narrow"/>
                <w:b/>
                <w:sz w:val="20"/>
              </w:rPr>
              <w:t xml:space="preserve"> per Board Meeting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362783AF" w14:textId="5F1116BD" w:rsidR="005F0F7C" w:rsidRPr="00D0562E" w:rsidRDefault="00883A6E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0562E">
              <w:rPr>
                <w:rFonts w:ascii="Arial Narrow" w:hAnsi="Arial Narrow"/>
                <w:b/>
                <w:sz w:val="20"/>
              </w:rPr>
              <w:t xml:space="preserve">Total number of </w:t>
            </w:r>
            <w:r w:rsidR="005F0F7C" w:rsidRPr="00D0562E">
              <w:rPr>
                <w:rFonts w:ascii="Arial Narrow" w:hAnsi="Arial Narrow"/>
                <w:b/>
                <w:sz w:val="20"/>
              </w:rPr>
              <w:t>TB Recommendations</w:t>
            </w:r>
          </w:p>
        </w:tc>
      </w:tr>
      <w:tr w:rsidR="005F0F7C" w:rsidRPr="009E3D2A" w14:paraId="2B6A71C3" w14:textId="77777777" w:rsidTr="005F0F7C">
        <w:tc>
          <w:tcPr>
            <w:tcW w:w="1261" w:type="dxa"/>
          </w:tcPr>
          <w:p w14:paraId="2EB8C5E7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CCC Site 1</w:t>
            </w:r>
          </w:p>
        </w:tc>
        <w:tc>
          <w:tcPr>
            <w:tcW w:w="3544" w:type="dxa"/>
            <w:vAlign w:val="bottom"/>
          </w:tcPr>
          <w:p w14:paraId="018CFA73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70C4DA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93CA614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66BC2C29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14:paraId="5BF70FC9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14:paraId="30258BA1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14:paraId="6C24D97B" w14:textId="77777777" w:rsidTr="005F0F7C">
        <w:tc>
          <w:tcPr>
            <w:tcW w:w="1261" w:type="dxa"/>
          </w:tcPr>
          <w:p w14:paraId="2D9B0A40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14:paraId="2FE50CDF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2B95C4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01D3003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7AC79238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14:paraId="55415D59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14:paraId="47A6FC2B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14:paraId="45E8D255" w14:textId="77777777" w:rsidTr="005F0F7C">
        <w:tc>
          <w:tcPr>
            <w:tcW w:w="1261" w:type="dxa"/>
          </w:tcPr>
          <w:p w14:paraId="5CB8380C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14:paraId="224B01A6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8AF640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815D0E4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17FB73ED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14:paraId="249B0E4F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14:paraId="6B80C3EA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14:paraId="2F51EE58" w14:textId="77777777" w:rsidTr="005F0F7C">
        <w:tc>
          <w:tcPr>
            <w:tcW w:w="1261" w:type="dxa"/>
          </w:tcPr>
          <w:p w14:paraId="0FD9D721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14:paraId="331ED512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E0E357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E7E453E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1D331DB0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14:paraId="4D06AB53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14:paraId="13E76672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14:paraId="57BF303D" w14:textId="77777777" w:rsidTr="005F0F7C">
        <w:tc>
          <w:tcPr>
            <w:tcW w:w="1261" w:type="dxa"/>
          </w:tcPr>
          <w:p w14:paraId="75317205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14:paraId="04F011AC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E29DAC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8C78D13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1A7BF795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14:paraId="20D5D557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14:paraId="466625A6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14:paraId="5D3908D1" w14:textId="77777777" w:rsidTr="005F0F7C">
        <w:tc>
          <w:tcPr>
            <w:tcW w:w="1261" w:type="dxa"/>
          </w:tcPr>
          <w:p w14:paraId="5CAA7351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CCC Site 2</w:t>
            </w:r>
          </w:p>
        </w:tc>
        <w:tc>
          <w:tcPr>
            <w:tcW w:w="3544" w:type="dxa"/>
            <w:vAlign w:val="bottom"/>
          </w:tcPr>
          <w:p w14:paraId="1216DE7E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62491D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F9B9FFF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7055D7E5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14:paraId="2848595D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14:paraId="7A991149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14:paraId="7FE9A210" w14:textId="77777777" w:rsidTr="005F0F7C">
        <w:tc>
          <w:tcPr>
            <w:tcW w:w="1261" w:type="dxa"/>
          </w:tcPr>
          <w:p w14:paraId="701417F5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14:paraId="4DE810A2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D2EFCA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9460986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3EE83E29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14:paraId="6EA5749F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14:paraId="5C77EDC6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465087" w:rsidRPr="009E3D2A" w14:paraId="6480255E" w14:textId="77777777" w:rsidTr="005F0F7C">
        <w:tc>
          <w:tcPr>
            <w:tcW w:w="1261" w:type="dxa"/>
          </w:tcPr>
          <w:p w14:paraId="40FB378C" w14:textId="77777777" w:rsidR="00465087" w:rsidRPr="009E3D2A" w:rsidRDefault="00465087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14:paraId="008ED9E5" w14:textId="77777777" w:rsidR="00465087" w:rsidRPr="009E3D2A" w:rsidRDefault="00465087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49C61D" w14:textId="77777777" w:rsidR="00465087" w:rsidRPr="009E3D2A" w:rsidRDefault="00465087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042088C" w14:textId="77777777" w:rsidR="00465087" w:rsidRPr="009E3D2A" w:rsidRDefault="00465087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404EC92C" w14:textId="77777777" w:rsidR="00465087" w:rsidRPr="009E3D2A" w:rsidRDefault="00465087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14:paraId="29887434" w14:textId="77777777" w:rsidR="00465087" w:rsidRPr="009E3D2A" w:rsidRDefault="00465087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14:paraId="72DEB2D9" w14:textId="77777777" w:rsidR="00465087" w:rsidRPr="009E3D2A" w:rsidRDefault="00465087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14:paraId="0AC87F04" w14:textId="77777777" w:rsidTr="005F0F7C">
        <w:tc>
          <w:tcPr>
            <w:tcW w:w="1261" w:type="dxa"/>
          </w:tcPr>
          <w:p w14:paraId="23266EC7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14:paraId="147483CA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F09866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D136DDA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5D6A1424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14:paraId="4993A203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14:paraId="3FBB2D5F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14:paraId="542E57C5" w14:textId="77777777" w:rsidTr="005F0F7C">
        <w:tc>
          <w:tcPr>
            <w:tcW w:w="1261" w:type="dxa"/>
          </w:tcPr>
          <w:p w14:paraId="48BD6656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14:paraId="250BDFB0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9132BC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454414C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2F59C2C6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14:paraId="2191E851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14:paraId="758A42B7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14:paraId="5679E93F" w14:textId="77777777" w:rsidTr="005F0F7C">
        <w:tc>
          <w:tcPr>
            <w:tcW w:w="1261" w:type="dxa"/>
          </w:tcPr>
          <w:p w14:paraId="10EA12FC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….</w:t>
            </w:r>
          </w:p>
        </w:tc>
        <w:tc>
          <w:tcPr>
            <w:tcW w:w="3544" w:type="dxa"/>
            <w:vAlign w:val="bottom"/>
          </w:tcPr>
          <w:p w14:paraId="7EE70F08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389CAC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3DF2236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52306681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14:paraId="25D95608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14:paraId="1DC62B5A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14:paraId="1353E0F2" w14:textId="77777777" w:rsidTr="005F0F7C">
        <w:tc>
          <w:tcPr>
            <w:tcW w:w="1261" w:type="dxa"/>
          </w:tcPr>
          <w:p w14:paraId="1DF5EFA7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14:paraId="7EF7A45E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69AE05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A45EA07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47300441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14:paraId="1820192B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14:paraId="22723B26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14:paraId="71DC90E8" w14:textId="77777777" w:rsidTr="005F0F7C">
        <w:tc>
          <w:tcPr>
            <w:tcW w:w="1261" w:type="dxa"/>
          </w:tcPr>
          <w:p w14:paraId="13E969FA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14:paraId="7C9348EC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619346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F5BC2E9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2E5166B9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14:paraId="03DE8746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14:paraId="0AF84786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14:paraId="4BF50284" w14:textId="77777777" w:rsidTr="005F0F7C">
        <w:tc>
          <w:tcPr>
            <w:tcW w:w="1261" w:type="dxa"/>
          </w:tcPr>
          <w:p w14:paraId="35AFFB15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14:paraId="3B403690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79F54D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6C44D49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73D5B9D7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14:paraId="69476284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14:paraId="729B5411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5F0F7C" w:rsidRPr="009E3D2A" w14:paraId="64B232AD" w14:textId="77777777" w:rsidTr="005F0F7C">
        <w:tc>
          <w:tcPr>
            <w:tcW w:w="1261" w:type="dxa"/>
          </w:tcPr>
          <w:p w14:paraId="116E62FD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14:paraId="52D84000" w14:textId="77777777" w:rsidR="005F0F7C" w:rsidRPr="009E3D2A" w:rsidRDefault="005F0F7C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1C33C4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DFAB208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258CAFDB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14:paraId="21431AF5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14:paraId="266DFDE6" w14:textId="77777777" w:rsidR="005F0F7C" w:rsidRPr="009E3D2A" w:rsidRDefault="005F0F7C" w:rsidP="005F0F7C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34EF3B0" w14:textId="77777777" w:rsidR="003427F7" w:rsidRDefault="003427F7" w:rsidP="00162BC8">
      <w:pPr>
        <w:tabs>
          <w:tab w:val="right" w:pos="360"/>
          <w:tab w:val="left" w:pos="540"/>
          <w:tab w:val="left" w:pos="1620"/>
        </w:tabs>
        <w:spacing w:before="40"/>
        <w:rPr>
          <w:rFonts w:ascii="Arial Narrow" w:hAnsi="Arial Narrow"/>
          <w:b/>
          <w:kern w:val="2"/>
          <w:sz w:val="20"/>
          <w:lang w:val="en-GB"/>
        </w:rPr>
      </w:pPr>
    </w:p>
    <w:p w14:paraId="26E75C70" w14:textId="77777777" w:rsidR="005F0F7C" w:rsidRPr="005F0F7C" w:rsidRDefault="005F0F7C" w:rsidP="005F0F7C">
      <w:pPr>
        <w:tabs>
          <w:tab w:val="left" w:pos="284"/>
        </w:tabs>
        <w:rPr>
          <w:rFonts w:ascii="Arial Narrow" w:hAnsi="Arial Narrow"/>
          <w:kern w:val="2"/>
          <w:sz w:val="20"/>
          <w:lang w:val="en-GB"/>
        </w:rPr>
      </w:pPr>
      <w:r w:rsidRPr="005F0F7C">
        <w:rPr>
          <w:rFonts w:ascii="Arial Narrow" w:hAnsi="Arial Narrow"/>
          <w:kern w:val="2"/>
          <w:sz w:val="20"/>
          <w:lang w:val="en-GB"/>
        </w:rPr>
        <w:t>*In case of a CCC Consortium</w:t>
      </w:r>
    </w:p>
    <w:p w14:paraId="14D202B1" w14:textId="77777777" w:rsidR="00762D7C" w:rsidRPr="009E3D2A" w:rsidRDefault="00162BC8" w:rsidP="00762D7C">
      <w:pPr>
        <w:pStyle w:val="Listenabsatz"/>
        <w:numPr>
          <w:ilvl w:val="0"/>
          <w:numId w:val="1"/>
        </w:numPr>
        <w:tabs>
          <w:tab w:val="right" w:pos="360"/>
          <w:tab w:val="left" w:pos="540"/>
          <w:tab w:val="left" w:pos="1620"/>
        </w:tabs>
        <w:spacing w:before="40"/>
        <w:rPr>
          <w:rFonts w:ascii="Arial Narrow" w:hAnsi="Arial Narrow"/>
          <w:kern w:val="2"/>
          <w:sz w:val="20"/>
          <w:lang w:val="en-GB"/>
        </w:rPr>
      </w:pPr>
      <w:r w:rsidRPr="009E3D2A">
        <w:rPr>
          <w:rFonts w:ascii="Arial Narrow" w:hAnsi="Arial Narrow"/>
          <w:b/>
          <w:kern w:val="2"/>
          <w:sz w:val="20"/>
          <w:lang w:val="en-GB"/>
        </w:rPr>
        <w:t>Tumor Board:</w:t>
      </w:r>
      <w:r w:rsidR="0017607F" w:rsidRPr="009E3D2A">
        <w:rPr>
          <w:rFonts w:ascii="Arial Narrow" w:hAnsi="Arial Narrow"/>
          <w:kern w:val="2"/>
          <w:sz w:val="20"/>
          <w:lang w:val="en-GB"/>
        </w:rPr>
        <w:t xml:space="preserve">  P</w:t>
      </w:r>
      <w:r w:rsidRPr="009E3D2A">
        <w:rPr>
          <w:rFonts w:ascii="Arial Narrow" w:hAnsi="Arial Narrow"/>
          <w:kern w:val="2"/>
          <w:sz w:val="20"/>
          <w:lang w:val="en-GB"/>
        </w:rPr>
        <w:t>rovide the name of the Board</w:t>
      </w:r>
      <w:r w:rsidR="00371BCF" w:rsidRPr="009E3D2A">
        <w:rPr>
          <w:rFonts w:ascii="Arial Narrow" w:hAnsi="Arial Narrow"/>
          <w:kern w:val="2"/>
          <w:sz w:val="20"/>
          <w:lang w:val="en-GB"/>
        </w:rPr>
        <w:t>.</w:t>
      </w:r>
    </w:p>
    <w:p w14:paraId="57BDF726" w14:textId="77777777" w:rsidR="00762D7C" w:rsidRPr="009E3D2A" w:rsidRDefault="00762D7C" w:rsidP="00762D7C">
      <w:pPr>
        <w:pStyle w:val="Listenabsatz"/>
        <w:numPr>
          <w:ilvl w:val="0"/>
          <w:numId w:val="1"/>
        </w:numPr>
        <w:tabs>
          <w:tab w:val="right" w:pos="360"/>
          <w:tab w:val="left" w:pos="540"/>
        </w:tabs>
        <w:spacing w:before="40"/>
        <w:rPr>
          <w:rFonts w:ascii="Arial Narrow" w:hAnsi="Arial Narrow"/>
          <w:kern w:val="2"/>
          <w:sz w:val="20"/>
        </w:rPr>
      </w:pPr>
      <w:r w:rsidRPr="009E3D2A">
        <w:rPr>
          <w:rFonts w:ascii="Arial Narrow" w:hAnsi="Arial Narrow"/>
          <w:b/>
          <w:kern w:val="2"/>
          <w:sz w:val="20"/>
          <w:lang w:val="en-GB"/>
        </w:rPr>
        <w:t>ICD</w:t>
      </w:r>
      <w:r w:rsidR="002F329F" w:rsidRPr="009E3D2A">
        <w:rPr>
          <w:rFonts w:ascii="Arial Narrow" w:hAnsi="Arial Narrow"/>
          <w:b/>
          <w:kern w:val="2"/>
          <w:sz w:val="20"/>
          <w:lang w:val="en-GB"/>
        </w:rPr>
        <w:t>-10</w:t>
      </w:r>
      <w:r w:rsidRPr="009E3D2A">
        <w:rPr>
          <w:rFonts w:ascii="Arial Narrow" w:hAnsi="Arial Narrow"/>
          <w:b/>
          <w:kern w:val="2"/>
          <w:sz w:val="20"/>
          <w:lang w:val="en-GB"/>
        </w:rPr>
        <w:t xml:space="preserve">: </w:t>
      </w:r>
      <w:r w:rsidRPr="009E3D2A">
        <w:rPr>
          <w:rFonts w:ascii="Arial Narrow" w:hAnsi="Arial Narrow"/>
          <w:kern w:val="2"/>
          <w:sz w:val="20"/>
        </w:rPr>
        <w:t>Indicate the ICD</w:t>
      </w:r>
      <w:r w:rsidR="002F329F" w:rsidRPr="009E3D2A">
        <w:rPr>
          <w:rFonts w:ascii="Arial Narrow" w:hAnsi="Arial Narrow"/>
          <w:kern w:val="2"/>
          <w:sz w:val="20"/>
        </w:rPr>
        <w:t>-10</w:t>
      </w:r>
      <w:r w:rsidRPr="009E3D2A">
        <w:rPr>
          <w:rFonts w:ascii="Arial Narrow" w:hAnsi="Arial Narrow"/>
          <w:kern w:val="2"/>
          <w:sz w:val="20"/>
        </w:rPr>
        <w:t xml:space="preserve"> number</w:t>
      </w:r>
      <w:r w:rsidR="004C0921" w:rsidRPr="009E3D2A">
        <w:rPr>
          <w:rFonts w:ascii="Arial Narrow" w:hAnsi="Arial Narrow"/>
          <w:kern w:val="2"/>
          <w:sz w:val="20"/>
        </w:rPr>
        <w:t>(</w:t>
      </w:r>
      <w:r w:rsidRPr="009E3D2A">
        <w:rPr>
          <w:rFonts w:ascii="Arial Narrow" w:hAnsi="Arial Narrow"/>
          <w:kern w:val="2"/>
          <w:sz w:val="20"/>
        </w:rPr>
        <w:t>s</w:t>
      </w:r>
      <w:r w:rsidR="004C0921" w:rsidRPr="009E3D2A">
        <w:rPr>
          <w:rFonts w:ascii="Arial Narrow" w:hAnsi="Arial Narrow"/>
          <w:kern w:val="2"/>
          <w:sz w:val="20"/>
        </w:rPr>
        <w:t>)</w:t>
      </w:r>
      <w:r w:rsidRPr="009E3D2A">
        <w:rPr>
          <w:rFonts w:ascii="Arial Narrow" w:hAnsi="Arial Narrow"/>
          <w:kern w:val="2"/>
          <w:sz w:val="20"/>
        </w:rPr>
        <w:t xml:space="preserve"> </w:t>
      </w:r>
      <w:r w:rsidR="0089516E" w:rsidRPr="009E3D2A">
        <w:rPr>
          <w:rFonts w:ascii="Arial Narrow" w:hAnsi="Arial Narrow"/>
          <w:kern w:val="2"/>
          <w:sz w:val="20"/>
        </w:rPr>
        <w:t>of the cancer cases which are discussed in the TB.</w:t>
      </w:r>
    </w:p>
    <w:p w14:paraId="2DBF4526" w14:textId="77777777" w:rsidR="00162BC8" w:rsidRPr="009E3D2A" w:rsidRDefault="00162BC8" w:rsidP="00162BC8">
      <w:pPr>
        <w:tabs>
          <w:tab w:val="right" w:pos="360"/>
          <w:tab w:val="left" w:pos="540"/>
          <w:tab w:val="left" w:pos="1620"/>
        </w:tabs>
        <w:spacing w:before="40"/>
        <w:rPr>
          <w:rFonts w:ascii="Arial Narrow" w:hAnsi="Arial Narrow"/>
          <w:kern w:val="2"/>
          <w:sz w:val="20"/>
          <w:lang w:val="en-GB"/>
        </w:rPr>
      </w:pPr>
      <w:r w:rsidRPr="009E3D2A">
        <w:rPr>
          <w:rFonts w:ascii="Arial Narrow" w:hAnsi="Arial Narrow"/>
          <w:b/>
          <w:kern w:val="2"/>
          <w:sz w:val="20"/>
          <w:lang w:val="en-GB"/>
        </w:rPr>
        <w:tab/>
      </w:r>
      <w:r w:rsidR="00762D7C" w:rsidRPr="009E3D2A">
        <w:rPr>
          <w:rFonts w:ascii="Arial Narrow" w:hAnsi="Arial Narrow"/>
          <w:b/>
          <w:kern w:val="2"/>
          <w:sz w:val="20"/>
          <w:lang w:val="en-GB"/>
        </w:rPr>
        <w:t>3</w:t>
      </w:r>
      <w:r w:rsidRPr="009E3D2A">
        <w:rPr>
          <w:rFonts w:ascii="Arial Narrow" w:hAnsi="Arial Narrow"/>
          <w:b/>
          <w:kern w:val="2"/>
          <w:sz w:val="20"/>
          <w:lang w:val="en-GB"/>
        </w:rPr>
        <w:t>.</w:t>
      </w:r>
      <w:r w:rsidRPr="009E3D2A">
        <w:rPr>
          <w:rFonts w:ascii="Arial Narrow" w:hAnsi="Arial Narrow"/>
          <w:b/>
          <w:kern w:val="2"/>
          <w:sz w:val="20"/>
          <w:lang w:val="en-GB"/>
        </w:rPr>
        <w:tab/>
        <w:t>Frequency:</w:t>
      </w:r>
      <w:r w:rsidRPr="009E3D2A">
        <w:rPr>
          <w:rFonts w:ascii="Arial Narrow" w:hAnsi="Arial Narrow"/>
          <w:kern w:val="2"/>
          <w:sz w:val="20"/>
          <w:lang w:val="en-GB"/>
        </w:rPr>
        <w:t xml:space="preserve">  Indicate how often the board meets (e.g. weekly, monthly, every other day, every second week, each Monday)</w:t>
      </w:r>
      <w:r w:rsidR="00371BCF" w:rsidRPr="009E3D2A">
        <w:rPr>
          <w:rFonts w:ascii="Arial Narrow" w:hAnsi="Arial Narrow"/>
          <w:kern w:val="2"/>
          <w:sz w:val="20"/>
          <w:lang w:val="en-GB"/>
        </w:rPr>
        <w:t>.</w:t>
      </w:r>
    </w:p>
    <w:p w14:paraId="1DCC7C34" w14:textId="77777777" w:rsidR="00162BC8" w:rsidRPr="009E3D2A" w:rsidRDefault="00162BC8" w:rsidP="00162BC8">
      <w:pPr>
        <w:tabs>
          <w:tab w:val="right" w:pos="360"/>
          <w:tab w:val="left" w:pos="540"/>
        </w:tabs>
        <w:spacing w:before="40"/>
        <w:rPr>
          <w:rFonts w:ascii="Arial Narrow" w:hAnsi="Arial Narrow"/>
          <w:kern w:val="2"/>
          <w:sz w:val="20"/>
          <w:lang w:val="en-GB"/>
        </w:rPr>
      </w:pPr>
      <w:r w:rsidRPr="009E3D2A">
        <w:rPr>
          <w:rFonts w:ascii="Arial Narrow" w:hAnsi="Arial Narrow"/>
          <w:b/>
          <w:kern w:val="2"/>
          <w:sz w:val="20"/>
          <w:lang w:val="en-GB"/>
        </w:rPr>
        <w:tab/>
      </w:r>
      <w:r w:rsidR="00EF50F2">
        <w:rPr>
          <w:rFonts w:ascii="Arial Narrow" w:hAnsi="Arial Narrow"/>
          <w:b/>
          <w:kern w:val="2"/>
          <w:sz w:val="20"/>
          <w:lang w:val="en-GB"/>
        </w:rPr>
        <w:t>4</w:t>
      </w:r>
      <w:r w:rsidRPr="009E3D2A">
        <w:rPr>
          <w:rFonts w:ascii="Arial Narrow" w:hAnsi="Arial Narrow"/>
          <w:b/>
          <w:kern w:val="2"/>
          <w:sz w:val="20"/>
          <w:lang w:val="en-GB"/>
        </w:rPr>
        <w:t>.</w:t>
      </w:r>
      <w:r w:rsidRPr="009E3D2A">
        <w:rPr>
          <w:rFonts w:ascii="Arial Narrow" w:hAnsi="Arial Narrow"/>
          <w:b/>
          <w:kern w:val="2"/>
          <w:sz w:val="20"/>
          <w:lang w:val="en-GB"/>
        </w:rPr>
        <w:tab/>
        <w:t>Disciplines</w:t>
      </w:r>
      <w:r w:rsidR="000A6D5F" w:rsidRPr="009E3D2A">
        <w:rPr>
          <w:rFonts w:ascii="Arial Narrow" w:hAnsi="Arial Narrow"/>
          <w:kern w:val="2"/>
          <w:sz w:val="20"/>
          <w:lang w:val="en-GB"/>
        </w:rPr>
        <w:t>: I</w:t>
      </w:r>
      <w:r w:rsidRPr="009E3D2A">
        <w:rPr>
          <w:rFonts w:ascii="Arial Narrow" w:hAnsi="Arial Narrow"/>
          <w:kern w:val="2"/>
          <w:sz w:val="20"/>
          <w:lang w:val="en-GB"/>
        </w:rPr>
        <w:t xml:space="preserve">ndicate the participating disciplines of the </w:t>
      </w:r>
      <w:r w:rsidR="00725B03" w:rsidRPr="009E3D2A">
        <w:rPr>
          <w:rFonts w:ascii="Arial Narrow" w:hAnsi="Arial Narrow"/>
          <w:kern w:val="2"/>
          <w:sz w:val="20"/>
          <w:lang w:val="en-GB"/>
        </w:rPr>
        <w:t>TB</w:t>
      </w:r>
      <w:r w:rsidRPr="009E3D2A">
        <w:rPr>
          <w:rFonts w:ascii="Arial Narrow" w:hAnsi="Arial Narrow"/>
          <w:kern w:val="2"/>
          <w:sz w:val="20"/>
          <w:lang w:val="en-GB"/>
        </w:rPr>
        <w:t xml:space="preserve"> meetings</w:t>
      </w:r>
      <w:r w:rsidR="005C2F24" w:rsidRPr="009E3D2A">
        <w:rPr>
          <w:rFonts w:ascii="Arial Narrow" w:hAnsi="Arial Narrow"/>
          <w:kern w:val="2"/>
          <w:sz w:val="20"/>
          <w:lang w:val="en-GB"/>
        </w:rPr>
        <w:t xml:space="preserve"> (obligatory disciplines </w:t>
      </w:r>
      <w:r w:rsidR="00371BCF" w:rsidRPr="009E3D2A">
        <w:rPr>
          <w:rFonts w:ascii="Arial Narrow" w:hAnsi="Arial Narrow"/>
          <w:kern w:val="2"/>
          <w:sz w:val="20"/>
          <w:lang w:val="en-GB"/>
        </w:rPr>
        <w:t>should be highlighted</w:t>
      </w:r>
      <w:r w:rsidR="005C2F24" w:rsidRPr="009E3D2A">
        <w:rPr>
          <w:rFonts w:ascii="Arial Narrow" w:hAnsi="Arial Narrow"/>
          <w:kern w:val="2"/>
          <w:sz w:val="20"/>
          <w:lang w:val="en-GB"/>
        </w:rPr>
        <w:t>)</w:t>
      </w:r>
      <w:r w:rsidR="00371BCF" w:rsidRPr="009E3D2A">
        <w:rPr>
          <w:rFonts w:ascii="Arial Narrow" w:hAnsi="Arial Narrow"/>
          <w:kern w:val="2"/>
          <w:sz w:val="20"/>
          <w:lang w:val="en-GB"/>
        </w:rPr>
        <w:t>.</w:t>
      </w:r>
    </w:p>
    <w:p w14:paraId="48C58F9C" w14:textId="71EA1AAB" w:rsidR="00162BC8" w:rsidRPr="00D0562E" w:rsidRDefault="00162BC8" w:rsidP="00162BC8">
      <w:pPr>
        <w:tabs>
          <w:tab w:val="right" w:pos="360"/>
          <w:tab w:val="left" w:pos="540"/>
        </w:tabs>
        <w:spacing w:before="40"/>
        <w:rPr>
          <w:rFonts w:ascii="Arial Narrow" w:hAnsi="Arial Narrow"/>
          <w:kern w:val="2"/>
          <w:sz w:val="20"/>
        </w:rPr>
      </w:pPr>
      <w:r w:rsidRPr="009E3D2A">
        <w:rPr>
          <w:rFonts w:ascii="Arial Narrow" w:hAnsi="Arial Narrow"/>
          <w:b/>
          <w:kern w:val="2"/>
          <w:sz w:val="20"/>
        </w:rPr>
        <w:tab/>
      </w:r>
      <w:r w:rsidR="00EF50F2">
        <w:rPr>
          <w:rFonts w:ascii="Arial Narrow" w:hAnsi="Arial Narrow"/>
          <w:b/>
          <w:kern w:val="2"/>
          <w:sz w:val="20"/>
        </w:rPr>
        <w:t>5</w:t>
      </w:r>
      <w:r w:rsidRPr="009E3D2A">
        <w:rPr>
          <w:rFonts w:ascii="Arial Narrow" w:hAnsi="Arial Narrow"/>
          <w:b/>
          <w:kern w:val="2"/>
          <w:sz w:val="20"/>
        </w:rPr>
        <w:t>.</w:t>
      </w:r>
      <w:r w:rsidRPr="009E3D2A">
        <w:rPr>
          <w:rFonts w:ascii="Arial Narrow" w:hAnsi="Arial Narrow"/>
          <w:b/>
          <w:kern w:val="2"/>
          <w:sz w:val="20"/>
        </w:rPr>
        <w:tab/>
      </w:r>
      <w:r w:rsidRPr="00D0562E">
        <w:rPr>
          <w:rFonts w:ascii="Arial Narrow" w:hAnsi="Arial Narrow"/>
          <w:b/>
          <w:kern w:val="2"/>
          <w:sz w:val="20"/>
        </w:rPr>
        <w:t>Average</w:t>
      </w:r>
      <w:r w:rsidR="0089516E" w:rsidRPr="00D0562E">
        <w:rPr>
          <w:rFonts w:ascii="Arial Narrow" w:hAnsi="Arial Narrow"/>
          <w:b/>
          <w:kern w:val="2"/>
          <w:sz w:val="20"/>
        </w:rPr>
        <w:t xml:space="preserve"> number of </w:t>
      </w:r>
      <w:r w:rsidR="00915CB2" w:rsidRPr="00D0562E">
        <w:rPr>
          <w:rFonts w:ascii="Arial Narrow" w:hAnsi="Arial Narrow"/>
          <w:b/>
          <w:kern w:val="2"/>
          <w:sz w:val="20"/>
        </w:rPr>
        <w:t>TB recommendations</w:t>
      </w:r>
      <w:r w:rsidRPr="00D0562E">
        <w:rPr>
          <w:rFonts w:ascii="Arial Narrow" w:hAnsi="Arial Narrow"/>
          <w:kern w:val="2"/>
          <w:sz w:val="20"/>
        </w:rPr>
        <w:t xml:space="preserve">: Indicate the average number of </w:t>
      </w:r>
      <w:r w:rsidR="00915CB2" w:rsidRPr="00D0562E">
        <w:rPr>
          <w:rFonts w:ascii="Arial Narrow" w:hAnsi="Arial Narrow"/>
          <w:kern w:val="2"/>
          <w:sz w:val="20"/>
        </w:rPr>
        <w:t>TB recommendations</w:t>
      </w:r>
      <w:r w:rsidRPr="00D0562E">
        <w:rPr>
          <w:rFonts w:ascii="Arial Narrow" w:hAnsi="Arial Narrow"/>
          <w:kern w:val="2"/>
          <w:sz w:val="20"/>
        </w:rPr>
        <w:t xml:space="preserve"> </w:t>
      </w:r>
      <w:r w:rsidR="00915CB2" w:rsidRPr="00D0562E">
        <w:rPr>
          <w:rFonts w:ascii="Arial Narrow" w:hAnsi="Arial Narrow"/>
          <w:kern w:val="2"/>
          <w:sz w:val="20"/>
        </w:rPr>
        <w:t xml:space="preserve">per </w:t>
      </w:r>
      <w:r w:rsidRPr="00D0562E">
        <w:rPr>
          <w:rFonts w:ascii="Arial Narrow" w:hAnsi="Arial Narrow"/>
          <w:kern w:val="2"/>
          <w:sz w:val="20"/>
        </w:rPr>
        <w:t>board meeting</w:t>
      </w:r>
      <w:r w:rsidR="00242EC9" w:rsidRPr="00D0562E">
        <w:rPr>
          <w:rFonts w:ascii="Arial Narrow" w:hAnsi="Arial Narrow"/>
          <w:kern w:val="2"/>
          <w:sz w:val="20"/>
        </w:rPr>
        <w:t xml:space="preserve"> in 20</w:t>
      </w:r>
      <w:r w:rsidR="007C6C47" w:rsidRPr="00D0562E">
        <w:rPr>
          <w:rFonts w:ascii="Arial Narrow" w:hAnsi="Arial Narrow"/>
          <w:kern w:val="2"/>
          <w:sz w:val="20"/>
        </w:rPr>
        <w:t>20</w:t>
      </w:r>
      <w:r w:rsidR="00242EC9" w:rsidRPr="00D0562E">
        <w:rPr>
          <w:rFonts w:ascii="Arial Narrow" w:hAnsi="Arial Narrow"/>
          <w:kern w:val="2"/>
          <w:sz w:val="20"/>
        </w:rPr>
        <w:t>.</w:t>
      </w:r>
    </w:p>
    <w:p w14:paraId="5E2340C4" w14:textId="632929AA" w:rsidR="00365FA5" w:rsidRDefault="00762D7C" w:rsidP="00365FA5">
      <w:pPr>
        <w:tabs>
          <w:tab w:val="right" w:pos="360"/>
          <w:tab w:val="left" w:pos="540"/>
        </w:tabs>
        <w:spacing w:before="40"/>
        <w:rPr>
          <w:rFonts w:ascii="Arial Narrow" w:hAnsi="Arial Narrow"/>
          <w:kern w:val="2"/>
          <w:sz w:val="20"/>
        </w:rPr>
      </w:pPr>
      <w:r w:rsidRPr="00D0562E">
        <w:rPr>
          <w:rFonts w:ascii="Arial Narrow" w:hAnsi="Arial Narrow"/>
          <w:kern w:val="2"/>
          <w:sz w:val="20"/>
        </w:rPr>
        <w:tab/>
      </w:r>
      <w:r w:rsidR="00EF50F2" w:rsidRPr="00D0562E">
        <w:rPr>
          <w:rFonts w:ascii="Arial Narrow" w:hAnsi="Arial Narrow"/>
          <w:b/>
          <w:kern w:val="2"/>
          <w:sz w:val="20"/>
          <w:lang w:val="en-GB"/>
        </w:rPr>
        <w:t>6</w:t>
      </w:r>
      <w:r w:rsidRPr="00D0562E">
        <w:rPr>
          <w:rFonts w:ascii="Arial Narrow" w:hAnsi="Arial Narrow"/>
          <w:b/>
          <w:kern w:val="2"/>
          <w:sz w:val="20"/>
          <w:lang w:val="en-GB"/>
        </w:rPr>
        <w:t>.</w:t>
      </w:r>
      <w:r w:rsidRPr="00D0562E">
        <w:rPr>
          <w:rFonts w:ascii="Arial Narrow" w:hAnsi="Arial Narrow"/>
          <w:b/>
          <w:kern w:val="2"/>
          <w:sz w:val="20"/>
          <w:lang w:val="en-GB"/>
        </w:rPr>
        <w:tab/>
        <w:t xml:space="preserve">TB Recommendations: </w:t>
      </w:r>
      <w:r w:rsidRPr="00D0562E">
        <w:rPr>
          <w:rFonts w:ascii="Arial Narrow" w:hAnsi="Arial Narrow"/>
          <w:kern w:val="2"/>
          <w:sz w:val="20"/>
        </w:rPr>
        <w:t xml:space="preserve">Provide the total number </w:t>
      </w:r>
      <w:r w:rsidR="00242EC9" w:rsidRPr="00D0562E">
        <w:rPr>
          <w:rFonts w:ascii="Arial Narrow" w:hAnsi="Arial Narrow"/>
          <w:kern w:val="2"/>
          <w:sz w:val="20"/>
        </w:rPr>
        <w:t xml:space="preserve">of </w:t>
      </w:r>
      <w:r w:rsidR="00F61140" w:rsidRPr="00D0562E">
        <w:rPr>
          <w:rFonts w:ascii="Arial Narrow" w:hAnsi="Arial Narrow"/>
          <w:kern w:val="2"/>
          <w:sz w:val="20"/>
        </w:rPr>
        <w:t>TB</w:t>
      </w:r>
      <w:r w:rsidR="00242EC9" w:rsidRPr="00D0562E">
        <w:rPr>
          <w:rFonts w:ascii="Arial Narrow" w:hAnsi="Arial Narrow"/>
          <w:kern w:val="2"/>
          <w:sz w:val="20"/>
        </w:rPr>
        <w:t xml:space="preserve"> recommendations in </w:t>
      </w:r>
      <w:r w:rsidR="007C6C47" w:rsidRPr="00D0562E">
        <w:rPr>
          <w:rFonts w:ascii="Arial Narrow" w:hAnsi="Arial Narrow"/>
          <w:kern w:val="2"/>
          <w:sz w:val="20"/>
        </w:rPr>
        <w:t>2020</w:t>
      </w:r>
      <w:r w:rsidR="00915CB2" w:rsidRPr="00D0562E">
        <w:rPr>
          <w:rFonts w:ascii="Arial Narrow" w:hAnsi="Arial Narrow"/>
          <w:kern w:val="2"/>
          <w:sz w:val="20"/>
        </w:rPr>
        <w:t xml:space="preserve"> (a patient can appear more than once, if he/she had more than one TB discussion and received more th</w:t>
      </w:r>
      <w:r w:rsidR="001038ED" w:rsidRPr="00D0562E">
        <w:rPr>
          <w:rFonts w:ascii="Arial Narrow" w:hAnsi="Arial Narrow"/>
          <w:kern w:val="2"/>
          <w:sz w:val="20"/>
        </w:rPr>
        <w:t xml:space="preserve">an one </w:t>
      </w:r>
      <w:r w:rsidR="003427F7" w:rsidRPr="00D0562E">
        <w:rPr>
          <w:rFonts w:ascii="Arial Narrow" w:hAnsi="Arial Narrow"/>
          <w:kern w:val="2"/>
          <w:sz w:val="20"/>
        </w:rPr>
        <w:tab/>
      </w:r>
      <w:r w:rsidR="003427F7" w:rsidRPr="00D0562E">
        <w:rPr>
          <w:rFonts w:ascii="Arial Narrow" w:hAnsi="Arial Narrow"/>
          <w:kern w:val="2"/>
          <w:sz w:val="20"/>
        </w:rPr>
        <w:tab/>
      </w:r>
      <w:r w:rsidR="003427F7" w:rsidRPr="00D0562E">
        <w:rPr>
          <w:rFonts w:ascii="Arial Narrow" w:hAnsi="Arial Narrow"/>
          <w:kern w:val="2"/>
          <w:sz w:val="20"/>
        </w:rPr>
        <w:tab/>
      </w:r>
      <w:r w:rsidR="00915CB2" w:rsidRPr="00D0562E">
        <w:rPr>
          <w:rFonts w:ascii="Arial Narrow" w:hAnsi="Arial Narrow"/>
          <w:kern w:val="2"/>
          <w:sz w:val="20"/>
        </w:rPr>
        <w:t>recommendation</w:t>
      </w:r>
      <w:r w:rsidR="00597310">
        <w:rPr>
          <w:rFonts w:ascii="Arial Narrow" w:hAnsi="Arial Narrow"/>
          <w:kern w:val="2"/>
          <w:sz w:val="20"/>
        </w:rPr>
        <w:t>)</w:t>
      </w:r>
      <w:r w:rsidR="00242EC9" w:rsidRPr="00D0562E">
        <w:rPr>
          <w:rFonts w:ascii="Arial Narrow" w:hAnsi="Arial Narrow"/>
          <w:kern w:val="2"/>
          <w:sz w:val="20"/>
        </w:rPr>
        <w:t>.</w:t>
      </w:r>
    </w:p>
    <w:p w14:paraId="09788B07" w14:textId="77777777" w:rsidR="00E941AC" w:rsidRPr="00AF3C82" w:rsidRDefault="00E941AC" w:rsidP="00E941AC">
      <w:pPr>
        <w:tabs>
          <w:tab w:val="left" w:pos="284"/>
        </w:tabs>
        <w:rPr>
          <w:rFonts w:ascii="Arial Narrow" w:hAnsi="Arial Narrow"/>
          <w:kern w:val="2"/>
          <w:sz w:val="20"/>
          <w:lang w:val="en-GB"/>
        </w:rPr>
      </w:pPr>
    </w:p>
    <w:p w14:paraId="707A4DA1" w14:textId="77777777" w:rsidR="00E941AC" w:rsidRPr="00E941AC" w:rsidRDefault="00E941AC" w:rsidP="00365FA5">
      <w:pPr>
        <w:tabs>
          <w:tab w:val="right" w:pos="360"/>
          <w:tab w:val="left" w:pos="540"/>
        </w:tabs>
        <w:spacing w:before="40"/>
        <w:rPr>
          <w:rFonts w:ascii="Arial Narrow" w:hAnsi="Arial Narrow"/>
          <w:kern w:val="2"/>
          <w:sz w:val="20"/>
          <w:lang w:val="en-GB"/>
        </w:rPr>
      </w:pPr>
    </w:p>
    <w:p w14:paraId="1F00FB46" w14:textId="77777777" w:rsidR="00CE1449" w:rsidRPr="00E941AC" w:rsidRDefault="00CE1449">
      <w:pPr>
        <w:rPr>
          <w:lang w:val="en-GB"/>
        </w:rPr>
      </w:pPr>
    </w:p>
    <w:p w14:paraId="03B4618F" w14:textId="77777777" w:rsidR="003427F7" w:rsidRDefault="003427F7"/>
    <w:p w14:paraId="3A0F561C" w14:textId="77777777" w:rsidR="003427F7" w:rsidRDefault="003427F7"/>
    <w:p w14:paraId="79673B9F" w14:textId="77777777" w:rsidR="003427F7" w:rsidRDefault="003427F7"/>
    <w:p w14:paraId="08673F99" w14:textId="77777777" w:rsidR="003427F7" w:rsidRDefault="003427F7"/>
    <w:sectPr w:rsidR="003427F7" w:rsidSect="003427F7">
      <w:headerReference w:type="default" r:id="rId7"/>
      <w:footerReference w:type="default" r:id="rId8"/>
      <w:pgSz w:w="16840" w:h="11907" w:orient="landscape" w:code="9"/>
      <w:pgMar w:top="1134" w:right="851" w:bottom="9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1766" w14:textId="77777777" w:rsidR="003427F7" w:rsidRDefault="003427F7" w:rsidP="00162BC8">
      <w:r>
        <w:separator/>
      </w:r>
    </w:p>
  </w:endnote>
  <w:endnote w:type="continuationSeparator" w:id="0">
    <w:p w14:paraId="443CAE2D" w14:textId="77777777" w:rsidR="003427F7" w:rsidRDefault="003427F7" w:rsidP="001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30ED" w14:textId="77777777" w:rsidR="003427F7" w:rsidRPr="008F362C" w:rsidRDefault="003427F7" w:rsidP="00431192">
    <w:pPr>
      <w:shd w:val="pct10" w:color="auto" w:fill="auto"/>
      <w:tabs>
        <w:tab w:val="right" w:pos="14940"/>
      </w:tabs>
      <w:jc w:val="cen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  <w:lang w:val="en-GB"/>
      </w:rPr>
      <w:t>Center  (Name)</w:t>
    </w:r>
    <w:r>
      <w:rPr>
        <w:rFonts w:ascii="Arial Narrow" w:hAnsi="Arial Narrow"/>
        <w:b/>
        <w:sz w:val="22"/>
        <w:szCs w:val="22"/>
        <w:lang w:val="en-GB"/>
      </w:rPr>
      <w:tab/>
    </w:r>
    <w:r w:rsidRPr="00164940">
      <w:rPr>
        <w:rFonts w:ascii="Arial Narrow" w:hAnsi="Arial Narrow"/>
        <w:b/>
      </w:rPr>
      <w:t xml:space="preserve">Appendix No. </w:t>
    </w:r>
    <w:r w:rsidRPr="00D0562E">
      <w:rPr>
        <w:rFonts w:ascii="Arial Narrow" w:hAnsi="Arial Narrow"/>
        <w:b/>
      </w:rPr>
      <w:t>1</w:t>
    </w:r>
    <w:r w:rsidR="00C548A7" w:rsidRPr="00D0562E">
      <w:rPr>
        <w:rFonts w:ascii="Arial Narrow" w:hAnsi="Arial Narrow"/>
        <w:b/>
      </w:rPr>
      <w:t>8</w:t>
    </w:r>
    <w:r w:rsidRPr="00D0562E">
      <w:rPr>
        <w:rFonts w:ascii="Arial Narrow" w:hAnsi="Arial Narrow"/>
        <w:b/>
      </w:rPr>
      <w:t xml:space="preserve"> </w:t>
    </w:r>
    <w:r w:rsidR="007C6C47" w:rsidRPr="00D0562E">
      <w:rPr>
        <w:rFonts w:ascii="Arial Narrow" w:hAnsi="Arial Narrow"/>
        <w:b/>
      </w:rPr>
      <w:t>–</w:t>
    </w:r>
    <w:r w:rsidRPr="00D0562E">
      <w:rPr>
        <w:rFonts w:ascii="Arial Narrow" w:hAnsi="Arial Narrow"/>
        <w:b/>
      </w:rPr>
      <w:t xml:space="preserve"> </w:t>
    </w:r>
    <w:r w:rsidR="007C6C47" w:rsidRPr="00D0562E">
      <w:rPr>
        <w:rFonts w:ascii="Arial Narrow" w:hAnsi="Arial Narrow"/>
        <w:b/>
        <w:color w:val="000000"/>
      </w:rPr>
      <w:t>List of</w:t>
    </w:r>
    <w:r w:rsidRPr="00164940">
      <w:rPr>
        <w:rFonts w:ascii="Arial Narrow" w:hAnsi="Arial Narrow"/>
        <w:b/>
        <w:color w:val="000000"/>
      </w:rPr>
      <w:t xml:space="preserve"> Tumor Boards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755E" w14:textId="77777777" w:rsidR="003427F7" w:rsidRDefault="003427F7" w:rsidP="00162BC8">
      <w:r>
        <w:separator/>
      </w:r>
    </w:p>
  </w:footnote>
  <w:footnote w:type="continuationSeparator" w:id="0">
    <w:p w14:paraId="3A3A3D3B" w14:textId="77777777" w:rsidR="003427F7" w:rsidRDefault="003427F7" w:rsidP="0016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A896" w14:textId="77777777" w:rsidR="003427F7" w:rsidRPr="00FE697F" w:rsidRDefault="003427F7" w:rsidP="00431192">
    <w:pPr>
      <w:shd w:val="pct10" w:color="auto" w:fill="auto"/>
      <w:jc w:val="center"/>
      <w:outlineLvl w:val="0"/>
      <w:rPr>
        <w:rFonts w:ascii="Arial Narrow" w:hAnsi="Arial Narrow"/>
        <w:b/>
        <w:szCs w:val="24"/>
        <w:lang w:val="en-GB"/>
      </w:rPr>
    </w:pPr>
    <w:r w:rsidRPr="008F362C">
      <w:rPr>
        <w:rFonts w:ascii="Arial Narrow" w:hAnsi="Arial Narrow"/>
        <w:b/>
        <w:sz w:val="22"/>
        <w:szCs w:val="22"/>
        <w:lang w:val="en-GB"/>
      </w:rPr>
      <w:t xml:space="preserve">Program for the Development of Interdisciplinary Oncology Centers of Excellence in Germany </w:t>
    </w:r>
    <w:r>
      <w:rPr>
        <w:rFonts w:ascii="Arial Narrow" w:hAnsi="Arial Narrow"/>
        <w:b/>
        <w:sz w:val="22"/>
        <w:szCs w:val="22"/>
        <w:lang w:val="en-GB"/>
      </w:rPr>
      <w:t xml:space="preserve">- </w:t>
    </w:r>
    <w:r w:rsidR="007C6C47">
      <w:rPr>
        <w:rFonts w:ascii="Arial Narrow" w:hAnsi="Arial Narrow"/>
        <w:b/>
        <w:sz w:val="22"/>
        <w:szCs w:val="22"/>
        <w:lang w:val="en-GB"/>
      </w:rPr>
      <w:t>9</w:t>
    </w:r>
    <w:r>
      <w:rPr>
        <w:rFonts w:ascii="Arial Narrow" w:hAnsi="Arial Narrow"/>
        <w:b/>
        <w:szCs w:val="24"/>
        <w:vertAlign w:val="superscript"/>
        <w:lang w:val="en-GB"/>
      </w:rPr>
      <w:t>th</w:t>
    </w:r>
    <w:r w:rsidRPr="008F362C">
      <w:rPr>
        <w:rFonts w:ascii="Arial Narrow" w:hAnsi="Arial Narrow"/>
        <w:b/>
        <w:szCs w:val="24"/>
        <w:lang w:val="en-GB"/>
      </w:rPr>
      <w:t xml:space="preserve"> Call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7E05"/>
    <w:multiLevelType w:val="hybridMultilevel"/>
    <w:tmpl w:val="47667ADE"/>
    <w:lvl w:ilvl="0" w:tplc="0AE07D62">
      <w:start w:val="26"/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7CBE"/>
    <w:multiLevelType w:val="hybridMultilevel"/>
    <w:tmpl w:val="D034F120"/>
    <w:lvl w:ilvl="0" w:tplc="BF50E8A0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05" w:hanging="360"/>
      </w:pPr>
    </w:lvl>
    <w:lvl w:ilvl="2" w:tplc="0407001B" w:tentative="1">
      <w:start w:val="1"/>
      <w:numFmt w:val="lowerRoman"/>
      <w:lvlText w:val="%3."/>
      <w:lvlJc w:val="right"/>
      <w:pPr>
        <w:ind w:left="2025" w:hanging="180"/>
      </w:pPr>
    </w:lvl>
    <w:lvl w:ilvl="3" w:tplc="0407000F" w:tentative="1">
      <w:start w:val="1"/>
      <w:numFmt w:val="decimal"/>
      <w:lvlText w:val="%4."/>
      <w:lvlJc w:val="left"/>
      <w:pPr>
        <w:ind w:left="2745" w:hanging="360"/>
      </w:pPr>
    </w:lvl>
    <w:lvl w:ilvl="4" w:tplc="04070019" w:tentative="1">
      <w:start w:val="1"/>
      <w:numFmt w:val="lowerLetter"/>
      <w:lvlText w:val="%5."/>
      <w:lvlJc w:val="left"/>
      <w:pPr>
        <w:ind w:left="3465" w:hanging="360"/>
      </w:pPr>
    </w:lvl>
    <w:lvl w:ilvl="5" w:tplc="0407001B" w:tentative="1">
      <w:start w:val="1"/>
      <w:numFmt w:val="lowerRoman"/>
      <w:lvlText w:val="%6."/>
      <w:lvlJc w:val="right"/>
      <w:pPr>
        <w:ind w:left="4185" w:hanging="180"/>
      </w:pPr>
    </w:lvl>
    <w:lvl w:ilvl="6" w:tplc="0407000F" w:tentative="1">
      <w:start w:val="1"/>
      <w:numFmt w:val="decimal"/>
      <w:lvlText w:val="%7."/>
      <w:lvlJc w:val="left"/>
      <w:pPr>
        <w:ind w:left="4905" w:hanging="360"/>
      </w:pPr>
    </w:lvl>
    <w:lvl w:ilvl="7" w:tplc="04070019" w:tentative="1">
      <w:start w:val="1"/>
      <w:numFmt w:val="lowerLetter"/>
      <w:lvlText w:val="%8."/>
      <w:lvlJc w:val="left"/>
      <w:pPr>
        <w:ind w:left="5625" w:hanging="360"/>
      </w:pPr>
    </w:lvl>
    <w:lvl w:ilvl="8" w:tplc="0407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RESSATVERWALTUNG" w:val="ADRESSATVERWALTUNG"/>
    <w:docVar w:name="AKTIV_BEGINN" w:val="AKTIV_BEGINN"/>
    <w:docVar w:name="AKTIV_ENDE" w:val="AKTIV_ENDE"/>
    <w:docVar w:name="ANTRAGNR" w:val="ANTRAGNR"/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AUSGEZAHLT" w:val="AUSGEZAHLT"/>
    <w:docVar w:name="BARCODE" w:val="BARCODE"/>
    <w:docVar w:name="BENUTZERKUERZEL" w:val="BENUTZERKUERZEL"/>
    <w:docVar w:name="BENUTZERTELEFON" w:val="BENUTZERTELEFON"/>
    <w:docVar w:name="BETRAG PA" w:val="BETRAG PA"/>
    <w:docVar w:name="BEWBESCH" w:val="BEWBESCH"/>
    <w:docVar w:name="BRIEFANREDE" w:val="BRIEFANREDE"/>
    <w:docVar w:name="DATUM_BESCHEID" w:val="DATUM_BESCHEID"/>
    <w:docVar w:name="DATUM_FA" w:val="DATUM_FA"/>
    <w:docVar w:name="DATUM_VORSTAND" w:val="DATUM_VORSTAND"/>
    <w:docVar w:name="DEADLINE" w:val="DEADLINE"/>
    <w:docVar w:name="DS-NR" w:val="DS-NR"/>
    <w:docVar w:name="FACHAUSSCHUSS" w:val="FACHAUSSCHUSS"/>
    <w:docVar w:name="FÖRDERBEREICH" w:val="FÖRDERBEREICH"/>
    <w:docVar w:name="GESAMTBETRAG" w:val="GESAMTBETRAG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MITTELART" w:val="MITTELART"/>
    <w:docVar w:name="MITTELBEZEICHNUNG" w:val="MITTELBEZEICHNUNG"/>
    <w:docVar w:name="NICHT" w:val="NICHT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PROJEKTNR" w:val="PROJEKTNR"/>
    <w:docVar w:name="RA_SUM_BEW" w:val="RA_SUM_BEW"/>
    <w:docVar w:name="REFERENT" w:val="REFERENT"/>
    <w:docVar w:name="REFERENT_TELEFON" w:val="REFERENT_TELEFON"/>
    <w:docVar w:name="REST_SUM_BEW" w:val="REST_SUM_BEW"/>
    <w:docVar w:name="RESTSUMME" w:val="RESTSUMME"/>
    <w:docVar w:name="SUMME_MITTEL" w:val="SUMME_MITTEL"/>
    <w:docVar w:name="TAGESDATUM" w:val="TAGESDATUM"/>
    <w:docVar w:name="TITELLANG" w:val="TITELLANG"/>
    <w:docVar w:name="VERWALTUNG_BRIEFA" w:val="VERWALTUNG_BRIEFA"/>
    <w:docVar w:name="VORSTANDSDATUM" w:val="VORSTANDSDATUM"/>
  </w:docVars>
  <w:rsids>
    <w:rsidRoot w:val="00162BC8"/>
    <w:rsid w:val="000043D5"/>
    <w:rsid w:val="00014025"/>
    <w:rsid w:val="000169DF"/>
    <w:rsid w:val="00021A4E"/>
    <w:rsid w:val="0002241D"/>
    <w:rsid w:val="00036DAA"/>
    <w:rsid w:val="000605FF"/>
    <w:rsid w:val="000A6D5F"/>
    <w:rsid w:val="001038ED"/>
    <w:rsid w:val="00132BF6"/>
    <w:rsid w:val="00162BC8"/>
    <w:rsid w:val="0017607F"/>
    <w:rsid w:val="001967E8"/>
    <w:rsid w:val="00242EC9"/>
    <w:rsid w:val="0024736A"/>
    <w:rsid w:val="002D02DF"/>
    <w:rsid w:val="002E0349"/>
    <w:rsid w:val="002F329F"/>
    <w:rsid w:val="00301034"/>
    <w:rsid w:val="0031066A"/>
    <w:rsid w:val="003427F7"/>
    <w:rsid w:val="00363BAD"/>
    <w:rsid w:val="00365FA5"/>
    <w:rsid w:val="00371BCF"/>
    <w:rsid w:val="003C145D"/>
    <w:rsid w:val="003E1CB0"/>
    <w:rsid w:val="00431192"/>
    <w:rsid w:val="004620C7"/>
    <w:rsid w:val="00465087"/>
    <w:rsid w:val="004B1C32"/>
    <w:rsid w:val="004C0921"/>
    <w:rsid w:val="004D12D2"/>
    <w:rsid w:val="004E7E8E"/>
    <w:rsid w:val="004F7AC2"/>
    <w:rsid w:val="00505083"/>
    <w:rsid w:val="00515017"/>
    <w:rsid w:val="0054231A"/>
    <w:rsid w:val="005466FE"/>
    <w:rsid w:val="00585734"/>
    <w:rsid w:val="00597310"/>
    <w:rsid w:val="005A54AF"/>
    <w:rsid w:val="005C2F24"/>
    <w:rsid w:val="005F0F7C"/>
    <w:rsid w:val="00601850"/>
    <w:rsid w:val="00634405"/>
    <w:rsid w:val="00663FA6"/>
    <w:rsid w:val="00681B6F"/>
    <w:rsid w:val="006F742F"/>
    <w:rsid w:val="00725B03"/>
    <w:rsid w:val="007563CF"/>
    <w:rsid w:val="00762D7C"/>
    <w:rsid w:val="0076365F"/>
    <w:rsid w:val="007C6C47"/>
    <w:rsid w:val="007E492B"/>
    <w:rsid w:val="007F4E16"/>
    <w:rsid w:val="00864561"/>
    <w:rsid w:val="00877367"/>
    <w:rsid w:val="00883A6E"/>
    <w:rsid w:val="0089369D"/>
    <w:rsid w:val="0089516E"/>
    <w:rsid w:val="008F0230"/>
    <w:rsid w:val="00915CB2"/>
    <w:rsid w:val="009510F9"/>
    <w:rsid w:val="00994C41"/>
    <w:rsid w:val="009C0FB7"/>
    <w:rsid w:val="009E3D2A"/>
    <w:rsid w:val="00A21215"/>
    <w:rsid w:val="00A26CE5"/>
    <w:rsid w:val="00A54EF5"/>
    <w:rsid w:val="00A77096"/>
    <w:rsid w:val="00A77264"/>
    <w:rsid w:val="00A84421"/>
    <w:rsid w:val="00A87037"/>
    <w:rsid w:val="00AD42CA"/>
    <w:rsid w:val="00B164BA"/>
    <w:rsid w:val="00B424EF"/>
    <w:rsid w:val="00B578D5"/>
    <w:rsid w:val="00B64984"/>
    <w:rsid w:val="00BF7887"/>
    <w:rsid w:val="00C07D9A"/>
    <w:rsid w:val="00C315F1"/>
    <w:rsid w:val="00C42421"/>
    <w:rsid w:val="00C548A7"/>
    <w:rsid w:val="00CA2CBA"/>
    <w:rsid w:val="00CE1449"/>
    <w:rsid w:val="00CE36FF"/>
    <w:rsid w:val="00CE5FA8"/>
    <w:rsid w:val="00D0562E"/>
    <w:rsid w:val="00D208F7"/>
    <w:rsid w:val="00D347BC"/>
    <w:rsid w:val="00D554DD"/>
    <w:rsid w:val="00D7290A"/>
    <w:rsid w:val="00E15D94"/>
    <w:rsid w:val="00E44E93"/>
    <w:rsid w:val="00E61DA7"/>
    <w:rsid w:val="00E941AC"/>
    <w:rsid w:val="00EA1C51"/>
    <w:rsid w:val="00EF50F2"/>
    <w:rsid w:val="00F40AF4"/>
    <w:rsid w:val="00F61140"/>
    <w:rsid w:val="00F612BC"/>
    <w:rsid w:val="00F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237B"/>
  <w15:docId w15:val="{B08DA1C1-E303-452B-B132-7B80AF71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2BC8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62B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62BC8"/>
    <w:rPr>
      <w:rFonts w:ascii="Times" w:eastAsia="Times" w:hAnsi="Times" w:cs="Times New Roman"/>
      <w:sz w:val="24"/>
      <w:szCs w:val="20"/>
      <w:lang w:val="en-US"/>
    </w:rPr>
  </w:style>
  <w:style w:type="paragraph" w:styleId="Fuzeile">
    <w:name w:val="footer"/>
    <w:basedOn w:val="Standard"/>
    <w:link w:val="FuzeileZchn"/>
    <w:rsid w:val="00162B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62BC8"/>
    <w:rPr>
      <w:rFonts w:ascii="Times" w:eastAsia="Times" w:hAnsi="Times" w:cs="Times New Roman"/>
      <w:sz w:val="24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62D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4BA"/>
    <w:rPr>
      <w:rFonts w:ascii="Tahoma" w:eastAsia="Time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Krebshilfe e.V.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Sperker, Dr., Bernhard</cp:lastModifiedBy>
  <cp:revision>3</cp:revision>
  <dcterms:created xsi:type="dcterms:W3CDTF">2021-09-22T14:10:00Z</dcterms:created>
  <dcterms:modified xsi:type="dcterms:W3CDTF">2021-09-28T09:43:00Z</dcterms:modified>
</cp:coreProperties>
</file>